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64" w:rsidRPr="006108DE" w:rsidRDefault="00C40A64" w:rsidP="00C40A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108DE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108DE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0A64" w:rsidRPr="006108DE" w:rsidRDefault="00C40A64" w:rsidP="00C40A64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C40A64" w:rsidRPr="006108DE" w:rsidRDefault="00C40A64" w:rsidP="00C40A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08DE">
        <w:rPr>
          <w:rFonts w:ascii="Times New Roman" w:hAnsi="Times New Roman" w:cs="Times New Roman"/>
          <w:b/>
        </w:rPr>
        <w:t>АДМИНИСТРАЦИИ ШПАКОВСКОГО МУНИЦИПАЛЬНОГО ОКРУГА</w:t>
      </w:r>
    </w:p>
    <w:p w:rsidR="00C40A64" w:rsidRPr="006108DE" w:rsidRDefault="00C40A64" w:rsidP="00C40A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08DE">
        <w:rPr>
          <w:rFonts w:ascii="Times New Roman" w:hAnsi="Times New Roman" w:cs="Times New Roman"/>
          <w:b/>
        </w:rPr>
        <w:t>СТАВРОПОЛЬСКОГО КРАЯ</w:t>
      </w:r>
    </w:p>
    <w:p w:rsidR="00554B34" w:rsidRPr="006108DE" w:rsidRDefault="00554B34" w:rsidP="00554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0A64" w:rsidRPr="006108DE" w:rsidRDefault="004B6AF6" w:rsidP="004B6A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6AF6">
        <w:rPr>
          <w:rFonts w:ascii="Times New Roman" w:hAnsi="Times New Roman" w:cs="Times New Roman"/>
          <w:sz w:val="28"/>
        </w:rPr>
        <w:t>11 октября 2022 г.</w:t>
      </w:r>
      <w:r>
        <w:rPr>
          <w:rFonts w:ascii="Times New Roman" w:hAnsi="Times New Roman" w:cs="Times New Roman"/>
          <w:b/>
        </w:rPr>
        <w:t xml:space="preserve">                                     </w:t>
      </w:r>
      <w:r w:rsidR="00C40A64" w:rsidRPr="006108DE">
        <w:rPr>
          <w:rFonts w:ascii="Times New Roman" w:hAnsi="Times New Roman" w:cs="Times New Roman"/>
          <w:b/>
        </w:rPr>
        <w:t>г. Михайловск</w:t>
      </w:r>
      <w:r>
        <w:rPr>
          <w:rFonts w:ascii="Times New Roman" w:hAnsi="Times New Roman" w:cs="Times New Roman"/>
          <w:b/>
        </w:rPr>
        <w:t xml:space="preserve">                                                </w:t>
      </w:r>
      <w:r w:rsidRPr="004B6AF6">
        <w:rPr>
          <w:rFonts w:ascii="Times New Roman" w:hAnsi="Times New Roman" w:cs="Times New Roman"/>
          <w:sz w:val="28"/>
        </w:rPr>
        <w:t>№ 1461</w:t>
      </w:r>
    </w:p>
    <w:p w:rsidR="00C40A64" w:rsidRPr="00BC555D" w:rsidRDefault="00C40A64" w:rsidP="00C40A64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0A64" w:rsidRDefault="00C40A64" w:rsidP="00C40A64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0A64" w:rsidRDefault="00C40A64" w:rsidP="00C40A64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C40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гражданам для собственных нужд земельных участков, находящихся в государственной или муниципальной собственности, для размещения гаражей</w:t>
      </w: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C40A64" w:rsidRPr="00BC555D" w:rsidRDefault="00C40A64" w:rsidP="00C40A64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0A64" w:rsidRPr="00BC555D" w:rsidRDefault="00C40A64" w:rsidP="00C40A64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C40A64" w:rsidRPr="000B123A" w:rsidRDefault="00C40A64" w:rsidP="00C40A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</w:t>
      </w:r>
      <w:hyperlink r:id="rId8" w:history="1">
        <w:r w:rsidRPr="000B1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0B1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0" w:history="1">
        <w:r w:rsidRPr="000B1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09 апреля 2015 года № 36-кз «О некоторых вопросах регулирования земельных отношений»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администрации Шпаковского муниципального района Ставропольского края от 04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 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 990 «Об утверждении Перечня муниципальных услуг, предоставляемых администрацией Шпаковского муниципального округа</w:t>
      </w:r>
      <w:proofErr w:type="gramEnd"/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Ставропольс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края»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C40A64" w:rsidRPr="000B123A" w:rsidRDefault="00C40A64" w:rsidP="00C40A64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40A64" w:rsidRPr="00BC555D" w:rsidRDefault="00C40A64" w:rsidP="00C40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55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C40A64" w:rsidRPr="00BC555D" w:rsidRDefault="00C40A64" w:rsidP="00C40A64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40A64" w:rsidRPr="00BC555D" w:rsidRDefault="00C40A64" w:rsidP="00C40A64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прилагаемый административный регламент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 «</w:t>
      </w:r>
      <w:r w:rsidRPr="00C40A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гражданам для собственных нужд земельных участков, находящихся в государственной или муниципальной собственности, для размещения гаражей</w:t>
      </w: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40A64" w:rsidRPr="00BC555D" w:rsidRDefault="00C40A64" w:rsidP="00C40A64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0A64" w:rsidRDefault="00C40A64" w:rsidP="00C40A6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2. </w:t>
      </w:r>
      <w:proofErr w:type="gramStart"/>
      <w:r w:rsidRPr="003205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Разместить</w:t>
      </w:r>
      <w:proofErr w:type="gramEnd"/>
      <w:r w:rsidRPr="003205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настоящее постановление на официальном сайте администрации </w:t>
      </w:r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Шпаковского муниципального округа Ставропольского края в информационной телекоммуникационной сети «Интернет»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0A64" w:rsidRPr="003205BD" w:rsidRDefault="00C40A64" w:rsidP="00C40A64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40A64" w:rsidRPr="003205BD" w:rsidRDefault="00C40A64" w:rsidP="00C40A64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</w:t>
      </w:r>
      <w:proofErr w:type="gramStart"/>
      <w:r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</w:t>
      </w:r>
      <w:r w:rsidR="00A417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- </w:t>
      </w:r>
      <w:r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градостроительству, земельным </w:t>
      </w:r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имущественным отношениям администрации Шпаковского муниципального округа </w:t>
      </w:r>
      <w:proofErr w:type="spellStart"/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C40A64" w:rsidRPr="00BC555D" w:rsidRDefault="00C40A64" w:rsidP="00C40A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C40A64" w:rsidRPr="003205BD" w:rsidRDefault="00C40A64" w:rsidP="00C40A64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4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40A64" w:rsidRDefault="00C40A64" w:rsidP="00C40A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0A64" w:rsidRPr="00821143" w:rsidRDefault="00C40A64" w:rsidP="00C40A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C40A64" w:rsidRPr="00821143" w:rsidRDefault="00C40A64" w:rsidP="00C40A64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Первый заместитель главы администрации </w:t>
      </w:r>
    </w:p>
    <w:p w:rsidR="00C40A64" w:rsidRPr="00821143" w:rsidRDefault="00C40A64" w:rsidP="00C40A64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826FE7" w:rsidRDefault="00C40A64" w:rsidP="00C40A64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826FE7" w:rsidSect="00554B34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FF" w:rsidRDefault="00C531FF">
      <w:pPr>
        <w:spacing w:after="0" w:line="240" w:lineRule="auto"/>
      </w:pPr>
      <w:r>
        <w:separator/>
      </w:r>
    </w:p>
  </w:endnote>
  <w:endnote w:type="continuationSeparator" w:id="0">
    <w:p w:rsidR="00C531FF" w:rsidRDefault="00C5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FF" w:rsidRDefault="00C531FF">
      <w:pPr>
        <w:spacing w:after="0" w:line="240" w:lineRule="auto"/>
      </w:pPr>
      <w:r>
        <w:separator/>
      </w:r>
    </w:p>
  </w:footnote>
  <w:footnote w:type="continuationSeparator" w:id="0">
    <w:p w:rsidR="00C531FF" w:rsidRDefault="00C53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32"/>
    <w:rsid w:val="0049457B"/>
    <w:rsid w:val="004B6AF6"/>
    <w:rsid w:val="00554B34"/>
    <w:rsid w:val="006108DE"/>
    <w:rsid w:val="00725232"/>
    <w:rsid w:val="00826FE7"/>
    <w:rsid w:val="00A41785"/>
    <w:rsid w:val="00C40A64"/>
    <w:rsid w:val="00C531FF"/>
    <w:rsid w:val="00CC37BD"/>
    <w:rsid w:val="00F0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A64"/>
  </w:style>
  <w:style w:type="paragraph" w:styleId="a5">
    <w:name w:val="List Paragraph"/>
    <w:basedOn w:val="a"/>
    <w:uiPriority w:val="34"/>
    <w:qFormat/>
    <w:rsid w:val="00C40A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54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A64"/>
  </w:style>
  <w:style w:type="paragraph" w:styleId="a5">
    <w:name w:val="List Paragraph"/>
    <w:basedOn w:val="a"/>
    <w:uiPriority w:val="34"/>
    <w:qFormat/>
    <w:rsid w:val="00C40A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54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E41FC2937B3EAAD93B98DDAF111D4A44736F43F4F0B91385EA4CE3B3703AADE3AFD4164C9423F372BBA71437CC5A9C425D0583A994k6A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E41FC2937B3EAAD93B86D0B97D4340407E344CF7FEB640DABA4AB4EC203CF8A3EFD24314D671F524E8FD4038D05A8241k5A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E41FC2937B3EAAD93B98DDAF111D4A44706249F3FEB91385EA4CE3B3703AADE3AFD416459224F122E1B7107E9B558041411A83B7946A67k6A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Князь Александра Николаевна</cp:lastModifiedBy>
  <cp:revision>2</cp:revision>
  <cp:lastPrinted>2022-10-11T07:00:00Z</cp:lastPrinted>
  <dcterms:created xsi:type="dcterms:W3CDTF">2022-10-14T10:17:00Z</dcterms:created>
  <dcterms:modified xsi:type="dcterms:W3CDTF">2022-10-14T10:17:00Z</dcterms:modified>
</cp:coreProperties>
</file>